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DC218C">
        <w:rPr>
          <w:rFonts w:ascii="Calibri" w:hAnsi="Calibri" w:cs="Calibri"/>
          <w:bCs/>
          <w:sz w:val="18"/>
        </w:rPr>
        <w:t>11.12</w:t>
      </w:r>
      <w:r w:rsidR="00035598">
        <w:rPr>
          <w:rFonts w:ascii="Calibri" w:hAnsi="Calibri" w:cs="Calibri"/>
          <w:bCs/>
          <w:sz w:val="18"/>
        </w:rPr>
        <w:t>.2025</w:t>
      </w:r>
      <w:r w:rsidR="00E27957">
        <w:rPr>
          <w:rFonts w:ascii="Calibri" w:hAnsi="Calibri" w:cs="Calibri"/>
          <w:bCs/>
          <w:sz w:val="18"/>
        </w:rPr>
        <w:t>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:rsidR="00D4264C" w:rsidRPr="006102F0" w:rsidRDefault="00D4264C" w:rsidP="00D4264C">
      <w:pPr>
        <w:rPr>
          <w:sz w:val="24"/>
        </w:rPr>
      </w:pPr>
      <w:r w:rsidRPr="006102F0">
        <w:rPr>
          <w:rStyle w:val="Pogrubienie"/>
          <w:sz w:val="24"/>
        </w:rPr>
        <w:t>Nowe zmiany w prawie pracy istotne dla każdej Spółdzielni - obowiązek zmiany struktur organizacyjnych do 24 grudnia 2025 r. i wprowadzenie neutralności płciowej stanowisk </w:t>
      </w:r>
      <w:r w:rsidRPr="006102F0">
        <w:rPr>
          <w:sz w:val="24"/>
        </w:rPr>
        <w:t xml:space="preserve"> </w:t>
      </w:r>
    </w:p>
    <w:p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61739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553,50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>
              <w:rPr>
                <w:rFonts w:ascii="Calibri" w:hAnsi="Calibri" w:cs="Calibri"/>
                <w:sz w:val="18"/>
              </w:rPr>
              <w:t> (45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0 zł netto + VAT) dla organizacji spółdzielczych, które uiściły składki na rzecz KRS </w:t>
            </w:r>
            <w:r w:rsidR="00E42A9C" w:rsidRPr="00435957">
              <w:rPr>
                <w:rFonts w:ascii="Calibri" w:hAnsi="Calibri" w:cs="Calibri"/>
                <w:sz w:val="18"/>
              </w:rPr>
              <w:t>za lata</w:t>
            </w:r>
            <w:r w:rsidR="00E42A9C" w:rsidRPr="00435957">
              <w:rPr>
                <w:rFonts w:ascii="Calibri" w:hAnsi="Calibri" w:cs="Calibri"/>
                <w:sz w:val="18"/>
              </w:rPr>
              <w:br/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035598">
              <w:rPr>
                <w:rFonts w:ascii="Calibri" w:hAnsi="Calibri" w:cs="Calibri"/>
                <w:sz w:val="18"/>
              </w:rPr>
              <w:t>3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035598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D7A9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10.</w:t>
            </w:r>
            <w:r w:rsidR="00DC218C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12.</w:t>
            </w:r>
            <w:r w:rsidR="00035598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2025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61739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676,50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 w:rsidR="003E0980">
              <w:rPr>
                <w:rFonts w:ascii="Calibri" w:hAnsi="Calibri" w:cs="Calibri"/>
                <w:sz w:val="18"/>
              </w:rPr>
              <w:t> (</w:t>
            </w:r>
            <w:r>
              <w:rPr>
                <w:rFonts w:ascii="Calibri" w:hAnsi="Calibri" w:cs="Calibri"/>
                <w:sz w:val="18"/>
              </w:rPr>
              <w:t>55</w:t>
            </w:r>
            <w:r w:rsidR="00A36467" w:rsidRPr="00435957">
              <w:rPr>
                <w:rFonts w:ascii="Calibri" w:hAnsi="Calibri" w:cs="Calibri"/>
                <w:sz w:val="18"/>
              </w:rPr>
              <w:t>0 zł netto + VAT) dla</w:t>
            </w:r>
            <w:r w:rsidR="001F0C42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035598">
              <w:rPr>
                <w:rFonts w:ascii="Calibri" w:hAnsi="Calibri" w:cs="Calibri"/>
                <w:sz w:val="18"/>
              </w:rPr>
              <w:t>3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035598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135AB7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135AB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135AB7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5D7A92">
        <w:rPr>
          <w:rFonts w:ascii="Calibri" w:hAnsi="Calibri" w:cs="Calibri"/>
          <w:u w:val="single"/>
        </w:rPr>
        <w:t>10</w:t>
      </w:r>
      <w:r w:rsidR="00DC218C">
        <w:rPr>
          <w:rFonts w:ascii="Calibri" w:hAnsi="Calibri" w:cs="Calibri"/>
          <w:u w:val="single"/>
        </w:rPr>
        <w:t>.12</w:t>
      </w:r>
      <w:r w:rsidR="00035598">
        <w:rPr>
          <w:rFonts w:ascii="Calibri" w:hAnsi="Calibri" w:cs="Calibri"/>
          <w:u w:val="single"/>
        </w:rPr>
        <w:t>.2025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DC218C">
        <w:rPr>
          <w:rFonts w:ascii="Calibri Light" w:hAnsi="Calibri Light" w:cs="Calibri Light"/>
          <w:b/>
          <w:color w:val="FF0000"/>
          <w:u w:val="single"/>
        </w:rPr>
        <w:t>11</w:t>
      </w:r>
      <w:bookmarkStart w:id="0" w:name="_GoBack"/>
      <w:bookmarkEnd w:id="0"/>
      <w:r w:rsidR="00DC218C">
        <w:rPr>
          <w:rFonts w:ascii="Calibri Light" w:hAnsi="Calibri Light" w:cs="Calibri Light"/>
          <w:b/>
          <w:color w:val="FF0000"/>
          <w:u w:val="single"/>
        </w:rPr>
        <w:t>.12</w:t>
      </w:r>
      <w:r w:rsidR="00035598">
        <w:rPr>
          <w:rFonts w:ascii="Calibri Light" w:hAnsi="Calibri Light" w:cs="Calibri Light"/>
          <w:b/>
          <w:color w:val="FF0000"/>
          <w:u w:val="single"/>
        </w:rPr>
        <w:t>.2025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DC5A16" w:rsidRPr="00435957" w:rsidSect="00577BF1">
      <w:footerReference w:type="default" r:id="rId8"/>
      <w:type w:val="continuous"/>
      <w:pgSz w:w="11906" w:h="16838"/>
      <w:pgMar w:top="426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5C0E"/>
    <w:rsid w:val="00035598"/>
    <w:rsid w:val="000423B4"/>
    <w:rsid w:val="00054C2D"/>
    <w:rsid w:val="000673BC"/>
    <w:rsid w:val="00070206"/>
    <w:rsid w:val="00071F5B"/>
    <w:rsid w:val="00086E2A"/>
    <w:rsid w:val="000A72FD"/>
    <w:rsid w:val="000B24BD"/>
    <w:rsid w:val="000B37F8"/>
    <w:rsid w:val="000E3315"/>
    <w:rsid w:val="000E3B3E"/>
    <w:rsid w:val="000F62BA"/>
    <w:rsid w:val="00100DAB"/>
    <w:rsid w:val="00103E02"/>
    <w:rsid w:val="00112EB9"/>
    <w:rsid w:val="001161FA"/>
    <w:rsid w:val="00135AB7"/>
    <w:rsid w:val="0014755E"/>
    <w:rsid w:val="00156169"/>
    <w:rsid w:val="00180F8C"/>
    <w:rsid w:val="00191DA5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4364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C7E39"/>
    <w:rsid w:val="002D155F"/>
    <w:rsid w:val="002D4A7E"/>
    <w:rsid w:val="002D62B3"/>
    <w:rsid w:val="00322FA0"/>
    <w:rsid w:val="003354D1"/>
    <w:rsid w:val="003461E7"/>
    <w:rsid w:val="00361739"/>
    <w:rsid w:val="00364CEC"/>
    <w:rsid w:val="003748AA"/>
    <w:rsid w:val="0038113B"/>
    <w:rsid w:val="0038248B"/>
    <w:rsid w:val="003C37B2"/>
    <w:rsid w:val="003D205D"/>
    <w:rsid w:val="003D22E9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31419"/>
    <w:rsid w:val="0053348E"/>
    <w:rsid w:val="00554576"/>
    <w:rsid w:val="00567DEB"/>
    <w:rsid w:val="00570BEB"/>
    <w:rsid w:val="00571C9E"/>
    <w:rsid w:val="00576BE5"/>
    <w:rsid w:val="00577BF1"/>
    <w:rsid w:val="00591F84"/>
    <w:rsid w:val="005A1970"/>
    <w:rsid w:val="005A3FED"/>
    <w:rsid w:val="005A44C5"/>
    <w:rsid w:val="005A49A6"/>
    <w:rsid w:val="005B1FFF"/>
    <w:rsid w:val="005B4D5C"/>
    <w:rsid w:val="005B58AE"/>
    <w:rsid w:val="005C0B79"/>
    <w:rsid w:val="005D7A92"/>
    <w:rsid w:val="005E15C9"/>
    <w:rsid w:val="005E27D5"/>
    <w:rsid w:val="005F7405"/>
    <w:rsid w:val="006037FD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367C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42DC3"/>
    <w:rsid w:val="00B45B1A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C28"/>
    <w:rsid w:val="00C852CB"/>
    <w:rsid w:val="00CB0E85"/>
    <w:rsid w:val="00CD219D"/>
    <w:rsid w:val="00CD329D"/>
    <w:rsid w:val="00CF590B"/>
    <w:rsid w:val="00D370FD"/>
    <w:rsid w:val="00D4264C"/>
    <w:rsid w:val="00D4460D"/>
    <w:rsid w:val="00D7159F"/>
    <w:rsid w:val="00D71A75"/>
    <w:rsid w:val="00D76443"/>
    <w:rsid w:val="00D7784A"/>
    <w:rsid w:val="00D948BC"/>
    <w:rsid w:val="00D958C3"/>
    <w:rsid w:val="00DC0A1D"/>
    <w:rsid w:val="00DC218C"/>
    <w:rsid w:val="00DC43FA"/>
    <w:rsid w:val="00DC5A16"/>
    <w:rsid w:val="00DC76A3"/>
    <w:rsid w:val="00DF2FB9"/>
    <w:rsid w:val="00E27957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E441E"/>
    <w:rsid w:val="00EF081E"/>
    <w:rsid w:val="00EF4853"/>
    <w:rsid w:val="00EF57CF"/>
    <w:rsid w:val="00EF6383"/>
    <w:rsid w:val="00F32676"/>
    <w:rsid w:val="00F47BE0"/>
    <w:rsid w:val="00F60A70"/>
    <w:rsid w:val="00F819F2"/>
    <w:rsid w:val="00F925D4"/>
    <w:rsid w:val="00F9699B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2255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5</cp:revision>
  <cp:lastPrinted>2019-11-27T14:04:00Z</cp:lastPrinted>
  <dcterms:created xsi:type="dcterms:W3CDTF">2025-08-12T10:35:00Z</dcterms:created>
  <dcterms:modified xsi:type="dcterms:W3CDTF">2025-11-19T08:18:00Z</dcterms:modified>
</cp:coreProperties>
</file>